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2BB8159A" w:rsidR="003B7F00" w:rsidRPr="00BE1ADB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BE1ADB">
        <w:rPr>
          <w:rFonts w:ascii="Montserrat Light" w:hAnsi="Montserrat Light"/>
          <w:b/>
          <w:lang w:val="pt-BR"/>
        </w:rPr>
        <w:tab/>
      </w:r>
      <w:r w:rsidRPr="00BE1ADB">
        <w:rPr>
          <w:rFonts w:ascii="Montserrat Light" w:hAnsi="Montserrat Light"/>
          <w:b/>
          <w:lang w:val="pt-BR"/>
        </w:rPr>
        <w:tab/>
      </w:r>
      <w:r w:rsidRPr="00BE1ADB">
        <w:rPr>
          <w:rFonts w:ascii="Montserrat Light" w:hAnsi="Montserrat Light"/>
          <w:b/>
          <w:lang w:val="pt-BR"/>
        </w:rPr>
        <w:tab/>
      </w:r>
      <w:r w:rsidRPr="00BE1ADB">
        <w:rPr>
          <w:rFonts w:ascii="Montserrat Light" w:hAnsi="Montserrat Light"/>
          <w:b/>
          <w:lang w:val="pt-BR"/>
        </w:rPr>
        <w:tab/>
      </w:r>
      <w:r w:rsidRPr="00BE1ADB">
        <w:rPr>
          <w:rFonts w:ascii="Montserrat Light" w:hAnsi="Montserrat Light"/>
          <w:b/>
          <w:lang w:val="pt-BR"/>
        </w:rPr>
        <w:tab/>
      </w:r>
      <w:r w:rsidRPr="00BE1ADB">
        <w:rPr>
          <w:rFonts w:ascii="Montserrat Light" w:hAnsi="Montserrat Light"/>
          <w:b/>
          <w:lang w:val="pt-BR"/>
        </w:rPr>
        <w:tab/>
      </w:r>
      <w:r w:rsidRPr="00BE1ADB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BE1ADB">
        <w:rPr>
          <w:rFonts w:ascii="Montserrat Light" w:hAnsi="Montserrat Light"/>
          <w:b/>
          <w:lang w:val="pt-BR"/>
        </w:rPr>
        <w:t xml:space="preserve"> </w:t>
      </w:r>
      <w:r w:rsidR="004D0A96" w:rsidRPr="00BE1ADB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BE1ADB">
        <w:rPr>
          <w:rFonts w:ascii="Montserrat" w:hAnsi="Montserrat"/>
          <w:b/>
          <w:lang w:val="fr-FR"/>
        </w:rPr>
        <w:t>Anex</w:t>
      </w:r>
      <w:r w:rsidR="00C42F25" w:rsidRPr="00BE1ADB">
        <w:rPr>
          <w:rFonts w:ascii="Montserrat" w:hAnsi="Montserrat"/>
          <w:b/>
          <w:lang w:val="fr-FR"/>
        </w:rPr>
        <w:t>a</w:t>
      </w:r>
      <w:proofErr w:type="spellEnd"/>
      <w:r w:rsidR="00C42F25" w:rsidRPr="00BE1ADB">
        <w:rPr>
          <w:rFonts w:ascii="Montserrat" w:hAnsi="Montserrat"/>
          <w:b/>
          <w:lang w:val="fr-FR"/>
        </w:rPr>
        <w:t xml:space="preserve"> nr. </w:t>
      </w:r>
      <w:r w:rsidR="008B6128" w:rsidRPr="00BE1ADB">
        <w:rPr>
          <w:rFonts w:ascii="Montserrat" w:hAnsi="Montserrat"/>
          <w:b/>
          <w:lang w:val="fr-FR"/>
        </w:rPr>
        <w:t>1</w:t>
      </w:r>
      <w:r w:rsidR="00C42F25" w:rsidRPr="00BE1ADB">
        <w:rPr>
          <w:rFonts w:ascii="Montserrat" w:hAnsi="Montserrat"/>
          <w:b/>
          <w:lang w:val="fr-FR"/>
        </w:rPr>
        <w:t xml:space="preserve"> </w:t>
      </w:r>
    </w:p>
    <w:p w14:paraId="1D6825B1" w14:textId="2E537607" w:rsidR="003B7F00" w:rsidRPr="00BE1ADB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BE1ADB">
        <w:rPr>
          <w:rFonts w:ascii="Montserrat" w:hAnsi="Montserrat"/>
          <w:b/>
          <w:lang w:val="fr-FR"/>
        </w:rPr>
        <w:tab/>
      </w:r>
      <w:r w:rsidRPr="00BE1ADB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BE1ADB">
        <w:rPr>
          <w:rFonts w:ascii="Montserrat" w:hAnsi="Montserrat"/>
          <w:b/>
          <w:lang w:val="fr-FR"/>
        </w:rPr>
        <w:tab/>
        <w:t xml:space="preserve">   </w:t>
      </w:r>
      <w:r w:rsidR="0065350E" w:rsidRPr="00BE1ADB">
        <w:rPr>
          <w:rFonts w:ascii="Montserrat" w:hAnsi="Montserrat"/>
          <w:b/>
          <w:lang w:val="fr-FR"/>
        </w:rPr>
        <w:t xml:space="preserve">     </w:t>
      </w:r>
      <w:r w:rsidRPr="00BE1ADB">
        <w:rPr>
          <w:rFonts w:ascii="Montserrat" w:hAnsi="Montserrat"/>
          <w:b/>
          <w:lang w:val="fr-FR"/>
        </w:rPr>
        <w:t xml:space="preserve"> </w:t>
      </w:r>
      <w:proofErr w:type="gramStart"/>
      <w:r w:rsidRPr="00BE1ADB">
        <w:rPr>
          <w:rFonts w:ascii="Montserrat" w:hAnsi="Montserrat"/>
          <w:b/>
          <w:lang w:val="fr-FR"/>
        </w:rPr>
        <w:t>la</w:t>
      </w:r>
      <w:proofErr w:type="gramEnd"/>
      <w:r w:rsidRPr="00BE1ADB">
        <w:rPr>
          <w:rFonts w:ascii="Montserrat" w:hAnsi="Montserrat"/>
          <w:b/>
          <w:lang w:val="fr-FR"/>
        </w:rPr>
        <w:t xml:space="preserve"> </w:t>
      </w:r>
      <w:proofErr w:type="spellStart"/>
      <w:r w:rsidRPr="00BE1ADB">
        <w:rPr>
          <w:rFonts w:ascii="Montserrat" w:hAnsi="Montserrat"/>
          <w:b/>
          <w:lang w:val="fr-FR"/>
        </w:rPr>
        <w:t>Hotărârea</w:t>
      </w:r>
      <w:proofErr w:type="spellEnd"/>
      <w:r w:rsidRPr="00BE1ADB">
        <w:rPr>
          <w:rFonts w:ascii="Montserrat" w:hAnsi="Montserrat"/>
          <w:b/>
          <w:lang w:val="fr-FR"/>
        </w:rPr>
        <w:t xml:space="preserve"> nr. </w:t>
      </w:r>
      <w:r w:rsidR="00B00BA2" w:rsidRPr="00BE1ADB">
        <w:rPr>
          <w:rFonts w:ascii="Montserrat" w:hAnsi="Montserrat"/>
          <w:b/>
          <w:lang w:val="fr-FR"/>
        </w:rPr>
        <w:t>1</w:t>
      </w:r>
      <w:r w:rsidR="00E121C7" w:rsidRPr="00BE1ADB">
        <w:rPr>
          <w:rFonts w:ascii="Montserrat" w:hAnsi="Montserrat"/>
          <w:b/>
          <w:lang w:val="fr-FR"/>
        </w:rPr>
        <w:t>4</w:t>
      </w:r>
      <w:r w:rsidR="008B6128" w:rsidRPr="00BE1ADB">
        <w:rPr>
          <w:rFonts w:ascii="Montserrat" w:hAnsi="Montserrat"/>
          <w:b/>
          <w:lang w:val="fr-FR"/>
        </w:rPr>
        <w:t>8</w:t>
      </w:r>
      <w:r w:rsidR="007B25D1" w:rsidRPr="00BE1ADB">
        <w:rPr>
          <w:rFonts w:ascii="Montserrat" w:hAnsi="Montserrat"/>
          <w:b/>
          <w:lang w:val="fr-FR"/>
        </w:rPr>
        <w:t>/</w:t>
      </w:r>
      <w:r w:rsidRPr="00BE1ADB">
        <w:rPr>
          <w:rFonts w:ascii="Montserrat" w:hAnsi="Montserrat"/>
          <w:b/>
          <w:lang w:val="fr-FR"/>
        </w:rPr>
        <w:t>2021</w:t>
      </w:r>
    </w:p>
    <w:p w14:paraId="0033DD58" w14:textId="38FE68AD" w:rsidR="00C42F25" w:rsidRPr="00BE1ADB" w:rsidRDefault="00C42F25" w:rsidP="00C42F25">
      <w:pPr>
        <w:pStyle w:val="Frspaiere"/>
        <w:rPr>
          <w:rFonts w:ascii="Montserrat" w:hAnsi="Montserrat"/>
          <w:b/>
          <w:sz w:val="22"/>
          <w:szCs w:val="22"/>
        </w:rPr>
      </w:pPr>
    </w:p>
    <w:p w14:paraId="47FD0E89" w14:textId="77777777" w:rsidR="008B6128" w:rsidRPr="00BE1ADB" w:rsidRDefault="008B6128" w:rsidP="008B6128">
      <w:pPr>
        <w:tabs>
          <w:tab w:val="left" w:pos="1027"/>
        </w:tabs>
        <w:spacing w:line="240" w:lineRule="auto"/>
        <w:jc w:val="center"/>
        <w:rPr>
          <w:rFonts w:ascii="Montserrat" w:hAnsi="Montserrat"/>
          <w:iCs/>
          <w:noProof/>
          <w:lang w:val="en-US" w:eastAsia="ro-RO"/>
        </w:rPr>
      </w:pPr>
      <w:r w:rsidRPr="00BE1ADB">
        <w:rPr>
          <w:rFonts w:ascii="Montserrat" w:hAnsi="Montserrat"/>
          <w:iCs/>
          <w:noProof/>
          <w:lang w:val="en-US" w:eastAsia="ro-RO"/>
        </w:rPr>
        <w:t>Spații trecute în administrarea Consiliului Județean Cluj</w:t>
      </w:r>
    </w:p>
    <w:p w14:paraId="52237CC7" w14:textId="7E2AEA03" w:rsidR="008B6128" w:rsidRPr="00BE1ADB" w:rsidRDefault="008B6128" w:rsidP="008B6128">
      <w:pPr>
        <w:tabs>
          <w:tab w:val="left" w:pos="1027"/>
        </w:tabs>
        <w:spacing w:line="240" w:lineRule="auto"/>
        <w:jc w:val="center"/>
        <w:rPr>
          <w:rFonts w:ascii="Montserrat" w:hAnsi="Montserrat"/>
          <w:iCs/>
          <w:noProof/>
          <w:lang w:val="en-US" w:eastAsia="ro-RO"/>
        </w:rPr>
      </w:pPr>
      <w:r w:rsidRPr="00BE1ADB">
        <w:rPr>
          <w:rFonts w:ascii="Montserrat" w:hAnsi="Montserrat"/>
          <w:iCs/>
          <w:noProof/>
          <w:lang w:val="en-US" w:eastAsia="ro-RO"/>
        </w:rPr>
        <w:t>din imobilul-construcție situat în Municipiul Cluj-Napoca, str. Mihai Eminescu nr. 16, Județul Cluj</w:t>
      </w:r>
    </w:p>
    <w:p w14:paraId="3676C46C" w14:textId="77777777" w:rsidR="008B6128" w:rsidRPr="00BE1ADB" w:rsidRDefault="008B6128" w:rsidP="008B6128">
      <w:pPr>
        <w:spacing w:line="240" w:lineRule="auto"/>
        <w:jc w:val="both"/>
        <w:rPr>
          <w:rFonts w:ascii="Montserrat Light" w:eastAsia="Times New Roman" w:hAnsi="Montserrat Light"/>
          <w:noProof/>
          <w:shd w:val="clear" w:color="auto" w:fill="FFFFFF"/>
        </w:rPr>
      </w:pPr>
    </w:p>
    <w:tbl>
      <w:tblPr>
        <w:tblStyle w:val="Tabelgril"/>
        <w:tblW w:w="9516" w:type="dxa"/>
        <w:jc w:val="center"/>
        <w:tblInd w:w="0" w:type="dxa"/>
        <w:tblLook w:val="04A0" w:firstRow="1" w:lastRow="0" w:firstColumn="1" w:lastColumn="0" w:noHBand="0" w:noVBand="1"/>
      </w:tblPr>
      <w:tblGrid>
        <w:gridCol w:w="3539"/>
        <w:gridCol w:w="1139"/>
        <w:gridCol w:w="3118"/>
        <w:gridCol w:w="7"/>
        <w:gridCol w:w="1706"/>
        <w:gridCol w:w="7"/>
      </w:tblGrid>
      <w:tr w:rsidR="00BE1ADB" w:rsidRPr="00BE1ADB" w14:paraId="0DFBBCE6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055A2CD1" w14:textId="424CD252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Etaj</w:t>
            </w:r>
          </w:p>
        </w:tc>
        <w:tc>
          <w:tcPr>
            <w:tcW w:w="1139" w:type="dxa"/>
          </w:tcPr>
          <w:p w14:paraId="6F760FA3" w14:textId="226BE44F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Nr. cameră</w:t>
            </w:r>
          </w:p>
        </w:tc>
        <w:tc>
          <w:tcPr>
            <w:tcW w:w="3118" w:type="dxa"/>
          </w:tcPr>
          <w:p w14:paraId="1F42C585" w14:textId="6335C27D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Denumire</w:t>
            </w:r>
          </w:p>
        </w:tc>
        <w:tc>
          <w:tcPr>
            <w:tcW w:w="1713" w:type="dxa"/>
            <w:gridSpan w:val="2"/>
          </w:tcPr>
          <w:p w14:paraId="5FA048F8" w14:textId="7D868918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Suprafață mp</w:t>
            </w:r>
          </w:p>
          <w:p w14:paraId="231C4124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calculată cu aproximație, pe baza releveelor</w:t>
            </w:r>
          </w:p>
        </w:tc>
      </w:tr>
      <w:tr w:rsidR="00BE1ADB" w:rsidRPr="00BE1ADB" w14:paraId="5460EE4C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0D8A8D96" w14:textId="77777777" w:rsidR="008B6128" w:rsidRPr="00BE1ADB" w:rsidRDefault="008B6128" w:rsidP="00BE1EEF">
            <w:pPr>
              <w:jc w:val="both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SUBSOL</w:t>
            </w: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,</w:t>
            </w: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 </w:t>
            </w: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conform releveu subsol – corpul ”A”:</w:t>
            </w:r>
          </w:p>
        </w:tc>
        <w:tc>
          <w:tcPr>
            <w:tcW w:w="1139" w:type="dxa"/>
          </w:tcPr>
          <w:p w14:paraId="176678A7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2 și 3;</w:t>
            </w:r>
          </w:p>
        </w:tc>
        <w:tc>
          <w:tcPr>
            <w:tcW w:w="3118" w:type="dxa"/>
          </w:tcPr>
          <w:p w14:paraId="512F6B3E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vestiar</w:t>
            </w:r>
          </w:p>
        </w:tc>
        <w:tc>
          <w:tcPr>
            <w:tcW w:w="1713" w:type="dxa"/>
            <w:gridSpan w:val="2"/>
          </w:tcPr>
          <w:p w14:paraId="23321BCB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30,47</w:t>
            </w:r>
          </w:p>
        </w:tc>
      </w:tr>
      <w:tr w:rsidR="00BE1ADB" w:rsidRPr="00BE1ADB" w14:paraId="56317E8D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25A2B240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  <w:tc>
          <w:tcPr>
            <w:tcW w:w="1139" w:type="dxa"/>
          </w:tcPr>
          <w:p w14:paraId="6D9D1684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4</w:t>
            </w:r>
          </w:p>
        </w:tc>
        <w:tc>
          <w:tcPr>
            <w:tcW w:w="3118" w:type="dxa"/>
          </w:tcPr>
          <w:p w14:paraId="3E75BAEB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scări acces și hol</w:t>
            </w:r>
          </w:p>
        </w:tc>
        <w:tc>
          <w:tcPr>
            <w:tcW w:w="1713" w:type="dxa"/>
            <w:gridSpan w:val="2"/>
          </w:tcPr>
          <w:p w14:paraId="459091AD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10,71</w:t>
            </w:r>
          </w:p>
        </w:tc>
      </w:tr>
      <w:tr w:rsidR="00BE1ADB" w:rsidRPr="00BE1ADB" w14:paraId="4DA53460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43D0C5DB" w14:textId="77777777" w:rsidR="008B6128" w:rsidRPr="00BE1ADB" w:rsidRDefault="008B6128" w:rsidP="00BE1EEF">
            <w:pPr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PARTER</w:t>
            </w: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 xml:space="preserve">, conform releveu parter – corpul ”A”: </w:t>
            </w:r>
          </w:p>
        </w:tc>
        <w:tc>
          <w:tcPr>
            <w:tcW w:w="1139" w:type="dxa"/>
          </w:tcPr>
          <w:p w14:paraId="3B434C35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1</w:t>
            </w:r>
          </w:p>
        </w:tc>
        <w:tc>
          <w:tcPr>
            <w:tcW w:w="3118" w:type="dxa"/>
          </w:tcPr>
          <w:p w14:paraId="1FCF6B71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sala radiologie (</w:t>
            </w: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laborator imagistică</w:t>
            </w: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 xml:space="preserve"> OPT și CBCT)</w:t>
            </w:r>
          </w:p>
        </w:tc>
        <w:tc>
          <w:tcPr>
            <w:tcW w:w="1713" w:type="dxa"/>
            <w:gridSpan w:val="2"/>
          </w:tcPr>
          <w:p w14:paraId="73598DE3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28,66</w:t>
            </w:r>
          </w:p>
        </w:tc>
      </w:tr>
      <w:tr w:rsidR="00BE1ADB" w:rsidRPr="00BE1ADB" w14:paraId="62F20F48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55D72AE7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  <w:tc>
          <w:tcPr>
            <w:tcW w:w="1139" w:type="dxa"/>
          </w:tcPr>
          <w:p w14:paraId="3A95CC91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2, 3, 4</w:t>
            </w:r>
          </w:p>
        </w:tc>
        <w:tc>
          <w:tcPr>
            <w:tcW w:w="3118" w:type="dxa"/>
          </w:tcPr>
          <w:p w14:paraId="1FD598B1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cabinet urgențe 3 (</w:t>
            </w: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cabinet lucrări practice</w:t>
            </w: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)</w:t>
            </w:r>
          </w:p>
        </w:tc>
        <w:tc>
          <w:tcPr>
            <w:tcW w:w="1713" w:type="dxa"/>
            <w:gridSpan w:val="2"/>
          </w:tcPr>
          <w:p w14:paraId="604F72C0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27,09</w:t>
            </w:r>
          </w:p>
        </w:tc>
      </w:tr>
      <w:tr w:rsidR="00BE1ADB" w:rsidRPr="00BE1ADB" w14:paraId="7EBE0093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7B412DB2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  <w:tc>
          <w:tcPr>
            <w:tcW w:w="1139" w:type="dxa"/>
          </w:tcPr>
          <w:p w14:paraId="0E82FF20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5</w:t>
            </w:r>
          </w:p>
        </w:tc>
        <w:tc>
          <w:tcPr>
            <w:tcW w:w="3118" w:type="dxa"/>
          </w:tcPr>
          <w:p w14:paraId="52823309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sală seminar</w:t>
            </w: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 xml:space="preserve"> (cursuri și seminarii)</w:t>
            </w:r>
          </w:p>
        </w:tc>
        <w:tc>
          <w:tcPr>
            <w:tcW w:w="1713" w:type="dxa"/>
            <w:gridSpan w:val="2"/>
          </w:tcPr>
          <w:p w14:paraId="67ECB3E3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42,66</w:t>
            </w:r>
          </w:p>
        </w:tc>
      </w:tr>
      <w:tr w:rsidR="00BE1ADB" w:rsidRPr="00BE1ADB" w14:paraId="4898084F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5A2903EF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  <w:tc>
          <w:tcPr>
            <w:tcW w:w="1139" w:type="dxa"/>
          </w:tcPr>
          <w:p w14:paraId="7288BD77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6</w:t>
            </w:r>
          </w:p>
        </w:tc>
        <w:tc>
          <w:tcPr>
            <w:tcW w:w="3118" w:type="dxa"/>
          </w:tcPr>
          <w:p w14:paraId="02D96FAD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sală lucrări practice</w:t>
            </w:r>
          </w:p>
        </w:tc>
        <w:tc>
          <w:tcPr>
            <w:tcW w:w="1713" w:type="dxa"/>
            <w:gridSpan w:val="2"/>
          </w:tcPr>
          <w:p w14:paraId="6A9DF39F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21,21</w:t>
            </w:r>
          </w:p>
        </w:tc>
      </w:tr>
      <w:tr w:rsidR="00BE1ADB" w:rsidRPr="00BE1ADB" w14:paraId="58478253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0B839E9C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  <w:tc>
          <w:tcPr>
            <w:tcW w:w="1139" w:type="dxa"/>
          </w:tcPr>
          <w:p w14:paraId="53688D54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7, 8</w:t>
            </w:r>
          </w:p>
        </w:tc>
        <w:tc>
          <w:tcPr>
            <w:tcW w:w="3118" w:type="dxa"/>
          </w:tcPr>
          <w:p w14:paraId="6D02B45E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laborator tehnică dentară</w:t>
            </w: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 xml:space="preserve"> (stagii practice)</w:t>
            </w:r>
          </w:p>
        </w:tc>
        <w:tc>
          <w:tcPr>
            <w:tcW w:w="1713" w:type="dxa"/>
            <w:gridSpan w:val="2"/>
          </w:tcPr>
          <w:p w14:paraId="1BCE66B9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18,38</w:t>
            </w:r>
          </w:p>
        </w:tc>
      </w:tr>
      <w:tr w:rsidR="00BE1ADB" w:rsidRPr="00BE1ADB" w14:paraId="4051B579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4A5F900E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  <w:tc>
          <w:tcPr>
            <w:tcW w:w="1139" w:type="dxa"/>
          </w:tcPr>
          <w:p w14:paraId="4F264420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9, 10, 11, 12, 13, 14</w:t>
            </w:r>
          </w:p>
        </w:tc>
        <w:tc>
          <w:tcPr>
            <w:tcW w:w="3118" w:type="dxa"/>
          </w:tcPr>
          <w:p w14:paraId="0A104DB4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hol, wc, scări</w:t>
            </w:r>
          </w:p>
        </w:tc>
        <w:tc>
          <w:tcPr>
            <w:tcW w:w="1713" w:type="dxa"/>
            <w:gridSpan w:val="2"/>
          </w:tcPr>
          <w:p w14:paraId="2E81B035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66,93</w:t>
            </w:r>
          </w:p>
        </w:tc>
      </w:tr>
      <w:tr w:rsidR="00BE1ADB" w:rsidRPr="00BE1ADB" w14:paraId="7AC9101C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19ABC318" w14:textId="77777777" w:rsidR="008B6128" w:rsidRPr="00BE1ADB" w:rsidRDefault="008B6128" w:rsidP="00BE1EEF">
            <w:pPr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ETAJUL I</w:t>
            </w: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 xml:space="preserve">, conform releveu etajul I – corpul ”A”: </w:t>
            </w:r>
          </w:p>
        </w:tc>
        <w:tc>
          <w:tcPr>
            <w:tcW w:w="1139" w:type="dxa"/>
          </w:tcPr>
          <w:p w14:paraId="6D6824EA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1;</w:t>
            </w:r>
          </w:p>
        </w:tc>
        <w:tc>
          <w:tcPr>
            <w:tcW w:w="3118" w:type="dxa"/>
          </w:tcPr>
          <w:p w14:paraId="4F5D23DC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cabinet lucrări practice/ cabinet didactic clinic 09</w:t>
            </w:r>
          </w:p>
        </w:tc>
        <w:tc>
          <w:tcPr>
            <w:tcW w:w="1713" w:type="dxa"/>
            <w:gridSpan w:val="2"/>
          </w:tcPr>
          <w:p w14:paraId="43359CB1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28,6</w:t>
            </w:r>
          </w:p>
        </w:tc>
      </w:tr>
      <w:tr w:rsidR="00BE1ADB" w:rsidRPr="00BE1ADB" w14:paraId="1356CC94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0E7BEBE6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  <w:tc>
          <w:tcPr>
            <w:tcW w:w="1139" w:type="dxa"/>
          </w:tcPr>
          <w:p w14:paraId="4315956B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2, 3</w:t>
            </w:r>
          </w:p>
        </w:tc>
        <w:tc>
          <w:tcPr>
            <w:tcW w:w="3118" w:type="dxa"/>
          </w:tcPr>
          <w:p w14:paraId="2E1212EC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cabinet lucrări practice/ cabinet didactic clinic 10</w:t>
            </w:r>
          </w:p>
        </w:tc>
        <w:tc>
          <w:tcPr>
            <w:tcW w:w="1713" w:type="dxa"/>
            <w:gridSpan w:val="2"/>
          </w:tcPr>
          <w:p w14:paraId="066CB48A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18,6</w:t>
            </w:r>
          </w:p>
        </w:tc>
      </w:tr>
      <w:tr w:rsidR="00BE1ADB" w:rsidRPr="00BE1ADB" w14:paraId="36FDC4BA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03F31752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  <w:tc>
          <w:tcPr>
            <w:tcW w:w="1139" w:type="dxa"/>
          </w:tcPr>
          <w:p w14:paraId="1FD25831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4, 5;</w:t>
            </w:r>
          </w:p>
        </w:tc>
        <w:tc>
          <w:tcPr>
            <w:tcW w:w="3118" w:type="dxa"/>
          </w:tcPr>
          <w:p w14:paraId="638E1A81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cabinet didactic clinic 08</w:t>
            </w:r>
          </w:p>
        </w:tc>
        <w:tc>
          <w:tcPr>
            <w:tcW w:w="1713" w:type="dxa"/>
            <w:gridSpan w:val="2"/>
          </w:tcPr>
          <w:p w14:paraId="5D9BA45F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31,38</w:t>
            </w:r>
          </w:p>
        </w:tc>
      </w:tr>
      <w:tr w:rsidR="00BE1ADB" w:rsidRPr="00BE1ADB" w14:paraId="3F14C164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4070E2D8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  <w:tc>
          <w:tcPr>
            <w:tcW w:w="1139" w:type="dxa"/>
          </w:tcPr>
          <w:p w14:paraId="45BB590D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6, 7</w:t>
            </w:r>
          </w:p>
        </w:tc>
        <w:tc>
          <w:tcPr>
            <w:tcW w:w="3118" w:type="dxa"/>
          </w:tcPr>
          <w:p w14:paraId="3F5426BB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birouri pentru profesorii UMF</w:t>
            </w:r>
          </w:p>
        </w:tc>
        <w:tc>
          <w:tcPr>
            <w:tcW w:w="1713" w:type="dxa"/>
            <w:gridSpan w:val="2"/>
          </w:tcPr>
          <w:p w14:paraId="1A5EBA10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21,9</w:t>
            </w:r>
          </w:p>
        </w:tc>
      </w:tr>
      <w:tr w:rsidR="00BE1ADB" w:rsidRPr="00BE1ADB" w14:paraId="156ED9C9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1A4C0168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  <w:tc>
          <w:tcPr>
            <w:tcW w:w="1139" w:type="dxa"/>
          </w:tcPr>
          <w:p w14:paraId="70DEB1B8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8, 9</w:t>
            </w:r>
          </w:p>
        </w:tc>
        <w:tc>
          <w:tcPr>
            <w:tcW w:w="3118" w:type="dxa"/>
          </w:tcPr>
          <w:p w14:paraId="2A54CFDD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sala 11 (secretariat disciplina chirurgie maxilo-facială, implantologie UMF</w:t>
            </w: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)</w:t>
            </w:r>
          </w:p>
        </w:tc>
        <w:tc>
          <w:tcPr>
            <w:tcW w:w="1713" w:type="dxa"/>
            <w:gridSpan w:val="2"/>
          </w:tcPr>
          <w:p w14:paraId="12B71A0B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17,64</w:t>
            </w:r>
          </w:p>
        </w:tc>
      </w:tr>
      <w:tr w:rsidR="00BE1ADB" w:rsidRPr="00BE1ADB" w14:paraId="1BE51B28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58A5B9ED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  <w:tc>
          <w:tcPr>
            <w:tcW w:w="1139" w:type="dxa"/>
          </w:tcPr>
          <w:p w14:paraId="68DAA4FE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10</w:t>
            </w:r>
          </w:p>
        </w:tc>
        <w:tc>
          <w:tcPr>
            <w:tcW w:w="3118" w:type="dxa"/>
          </w:tcPr>
          <w:p w14:paraId="26F893B2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degajament</w:t>
            </w:r>
          </w:p>
        </w:tc>
        <w:tc>
          <w:tcPr>
            <w:tcW w:w="1713" w:type="dxa"/>
            <w:gridSpan w:val="2"/>
            <w:vMerge w:val="restart"/>
          </w:tcPr>
          <w:p w14:paraId="2946CAF6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2,60</w:t>
            </w:r>
          </w:p>
        </w:tc>
      </w:tr>
      <w:tr w:rsidR="00BE1ADB" w:rsidRPr="00BE1ADB" w14:paraId="6065C274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3F4F9490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  <w:tc>
          <w:tcPr>
            <w:tcW w:w="1139" w:type="dxa"/>
          </w:tcPr>
          <w:p w14:paraId="6B0339A4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11</w:t>
            </w:r>
          </w:p>
        </w:tc>
        <w:tc>
          <w:tcPr>
            <w:tcW w:w="3118" w:type="dxa"/>
          </w:tcPr>
          <w:p w14:paraId="75C746E7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grup sanitar</w:t>
            </w:r>
          </w:p>
        </w:tc>
        <w:tc>
          <w:tcPr>
            <w:tcW w:w="1713" w:type="dxa"/>
            <w:gridSpan w:val="2"/>
            <w:vMerge/>
          </w:tcPr>
          <w:p w14:paraId="78F815B5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</w:tr>
      <w:tr w:rsidR="00BE1ADB" w:rsidRPr="00BE1ADB" w14:paraId="5F67AC65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3AE1C62A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  <w:tc>
          <w:tcPr>
            <w:tcW w:w="1139" w:type="dxa"/>
          </w:tcPr>
          <w:p w14:paraId="027C13ED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12</w:t>
            </w:r>
          </w:p>
        </w:tc>
        <w:tc>
          <w:tcPr>
            <w:tcW w:w="3118" w:type="dxa"/>
          </w:tcPr>
          <w:p w14:paraId="6D151654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birou pentru profesorii UMF</w:t>
            </w:r>
          </w:p>
        </w:tc>
        <w:tc>
          <w:tcPr>
            <w:tcW w:w="1713" w:type="dxa"/>
            <w:gridSpan w:val="2"/>
            <w:vMerge w:val="restart"/>
          </w:tcPr>
          <w:p w14:paraId="5D068D4D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10,77</w:t>
            </w:r>
          </w:p>
        </w:tc>
      </w:tr>
      <w:tr w:rsidR="00BE1ADB" w:rsidRPr="00BE1ADB" w14:paraId="7FE73E1A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274D8E56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  <w:tc>
          <w:tcPr>
            <w:tcW w:w="1139" w:type="dxa"/>
          </w:tcPr>
          <w:p w14:paraId="655A4571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13</w:t>
            </w:r>
          </w:p>
        </w:tc>
        <w:tc>
          <w:tcPr>
            <w:tcW w:w="3118" w:type="dxa"/>
          </w:tcPr>
          <w:p w14:paraId="5326F5D6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sas</w:t>
            </w:r>
          </w:p>
        </w:tc>
        <w:tc>
          <w:tcPr>
            <w:tcW w:w="1713" w:type="dxa"/>
            <w:gridSpan w:val="2"/>
            <w:vMerge/>
          </w:tcPr>
          <w:p w14:paraId="18B20144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</w:tr>
      <w:tr w:rsidR="00BE1ADB" w:rsidRPr="00BE1ADB" w14:paraId="0080ADA2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654678AF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  <w:tc>
          <w:tcPr>
            <w:tcW w:w="1139" w:type="dxa"/>
          </w:tcPr>
          <w:p w14:paraId="5B90BA8C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14</w:t>
            </w:r>
          </w:p>
        </w:tc>
        <w:tc>
          <w:tcPr>
            <w:tcW w:w="3118" w:type="dxa"/>
          </w:tcPr>
          <w:p w14:paraId="5A51790E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wc</w:t>
            </w:r>
          </w:p>
        </w:tc>
        <w:tc>
          <w:tcPr>
            <w:tcW w:w="1713" w:type="dxa"/>
            <w:gridSpan w:val="2"/>
            <w:vMerge/>
          </w:tcPr>
          <w:p w14:paraId="029DF305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</w:tr>
      <w:tr w:rsidR="00BE1ADB" w:rsidRPr="00BE1ADB" w14:paraId="4B5F213B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6391D6C6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  <w:tc>
          <w:tcPr>
            <w:tcW w:w="1139" w:type="dxa"/>
          </w:tcPr>
          <w:p w14:paraId="6CE9603C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15, 16, 17;</w:t>
            </w:r>
          </w:p>
        </w:tc>
        <w:tc>
          <w:tcPr>
            <w:tcW w:w="3118" w:type="dxa"/>
          </w:tcPr>
          <w:p w14:paraId="501DC3A0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hol, scări</w:t>
            </w:r>
          </w:p>
        </w:tc>
        <w:tc>
          <w:tcPr>
            <w:tcW w:w="1713" w:type="dxa"/>
            <w:gridSpan w:val="2"/>
          </w:tcPr>
          <w:p w14:paraId="20E6A546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47</w:t>
            </w:r>
          </w:p>
        </w:tc>
      </w:tr>
      <w:tr w:rsidR="00BE1ADB" w:rsidRPr="00BE1ADB" w14:paraId="696C5EA0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1B8AB41F" w14:textId="77777777" w:rsidR="008B6128" w:rsidRPr="00BE1ADB" w:rsidRDefault="008B6128" w:rsidP="00BE1EEF">
            <w:pPr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MANSARDĂ</w:t>
            </w: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 xml:space="preserve">, conform releveu mansardă – corpul ”A”:  </w:t>
            </w:r>
          </w:p>
        </w:tc>
        <w:tc>
          <w:tcPr>
            <w:tcW w:w="1139" w:type="dxa"/>
          </w:tcPr>
          <w:p w14:paraId="332CBB04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1 și 3</w:t>
            </w:r>
          </w:p>
        </w:tc>
        <w:tc>
          <w:tcPr>
            <w:tcW w:w="3118" w:type="dxa"/>
          </w:tcPr>
          <w:p w14:paraId="560F534E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camera 38/ bibliotecă/ sală seminar</w:t>
            </w:r>
          </w:p>
        </w:tc>
        <w:tc>
          <w:tcPr>
            <w:tcW w:w="1713" w:type="dxa"/>
            <w:gridSpan w:val="2"/>
          </w:tcPr>
          <w:p w14:paraId="24FBC2C9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49,52</w:t>
            </w:r>
          </w:p>
        </w:tc>
      </w:tr>
      <w:tr w:rsidR="00BE1ADB" w:rsidRPr="00BE1ADB" w14:paraId="1B0FB3D5" w14:textId="77777777" w:rsidTr="00BE1EEF">
        <w:trPr>
          <w:gridAfter w:val="1"/>
          <w:wAfter w:w="7" w:type="dxa"/>
          <w:jc w:val="center"/>
        </w:trPr>
        <w:tc>
          <w:tcPr>
            <w:tcW w:w="3539" w:type="dxa"/>
          </w:tcPr>
          <w:p w14:paraId="7D771682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</w:p>
        </w:tc>
        <w:tc>
          <w:tcPr>
            <w:tcW w:w="1139" w:type="dxa"/>
          </w:tcPr>
          <w:p w14:paraId="5CA77921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4</w:t>
            </w:r>
          </w:p>
        </w:tc>
        <w:tc>
          <w:tcPr>
            <w:tcW w:w="3118" w:type="dxa"/>
          </w:tcPr>
          <w:p w14:paraId="1FDEC33A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coridor</w:t>
            </w:r>
          </w:p>
        </w:tc>
        <w:tc>
          <w:tcPr>
            <w:tcW w:w="1713" w:type="dxa"/>
            <w:gridSpan w:val="2"/>
          </w:tcPr>
          <w:p w14:paraId="3FF4528D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noProof/>
                <w:shd w:val="clear" w:color="auto" w:fill="FFFFFF"/>
              </w:rPr>
              <w:t>9,018</w:t>
            </w:r>
          </w:p>
        </w:tc>
      </w:tr>
      <w:tr w:rsidR="008B6128" w:rsidRPr="00BE1ADB" w14:paraId="65108646" w14:textId="77777777" w:rsidTr="00BE1EEF">
        <w:trPr>
          <w:jc w:val="center"/>
        </w:trPr>
        <w:tc>
          <w:tcPr>
            <w:tcW w:w="7803" w:type="dxa"/>
            <w:gridSpan w:val="4"/>
          </w:tcPr>
          <w:p w14:paraId="4472A63B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suprafață totală</w:t>
            </w:r>
          </w:p>
        </w:tc>
        <w:tc>
          <w:tcPr>
            <w:tcW w:w="1713" w:type="dxa"/>
            <w:gridSpan w:val="2"/>
          </w:tcPr>
          <w:p w14:paraId="7D5FF395" w14:textId="77777777" w:rsidR="008B6128" w:rsidRPr="00BE1ADB" w:rsidRDefault="008B6128" w:rsidP="00BE1EEF">
            <w:pPr>
              <w:jc w:val="center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BE1A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483,26</w:t>
            </w:r>
          </w:p>
        </w:tc>
      </w:tr>
    </w:tbl>
    <w:p w14:paraId="0570D4BD" w14:textId="77777777" w:rsidR="009D508F" w:rsidRPr="00BE1ADB" w:rsidRDefault="009D508F" w:rsidP="00190B22">
      <w:pPr>
        <w:pStyle w:val="Textbodyindent"/>
        <w:spacing w:after="0"/>
        <w:ind w:left="0" w:right="21" w:firstLine="708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8A053E9" w14:textId="77777777" w:rsidR="00200432" w:rsidRPr="00BE1ADB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BE1ADB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E1ADB">
        <w:rPr>
          <w:rFonts w:ascii="Montserrat" w:hAnsi="Montserrat"/>
          <w:lang w:val="ro-RO" w:eastAsia="ro-RO"/>
        </w:rPr>
        <w:tab/>
      </w:r>
      <w:r w:rsidRPr="00BE1ADB">
        <w:rPr>
          <w:rFonts w:ascii="Montserrat" w:hAnsi="Montserrat"/>
          <w:lang w:val="ro-RO" w:eastAsia="ro-RO"/>
        </w:rPr>
        <w:tab/>
      </w:r>
      <w:r w:rsidRPr="00BE1ADB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BE1ADB">
        <w:rPr>
          <w:rFonts w:ascii="Montserrat" w:hAnsi="Montserrat"/>
          <w:lang w:val="ro-RO" w:eastAsia="ro-RO"/>
        </w:rPr>
        <w:t xml:space="preserve">  </w:t>
      </w:r>
      <w:r w:rsidRPr="00BE1ADB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BE1ADB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E1ADB">
        <w:rPr>
          <w:rFonts w:ascii="Montserrat" w:hAnsi="Montserrat"/>
          <w:lang w:val="ro-RO" w:eastAsia="ro-RO"/>
        </w:rPr>
        <w:t xml:space="preserve">       </w:t>
      </w:r>
      <w:r w:rsidRPr="00BE1ADB">
        <w:rPr>
          <w:rFonts w:ascii="Montserrat" w:hAnsi="Montserrat"/>
          <w:b/>
          <w:lang w:val="ro-RO" w:eastAsia="ro-RO"/>
        </w:rPr>
        <w:t>PREŞEDINTE,</w:t>
      </w:r>
      <w:r w:rsidRPr="00BE1ADB">
        <w:rPr>
          <w:rFonts w:ascii="Montserrat" w:hAnsi="Montserrat"/>
          <w:b/>
          <w:lang w:val="ro-RO" w:eastAsia="ro-RO"/>
        </w:rPr>
        <w:tab/>
      </w:r>
      <w:r w:rsidRPr="00BE1ADB">
        <w:rPr>
          <w:rFonts w:ascii="Montserrat" w:hAnsi="Montserrat"/>
          <w:lang w:val="ro-RO" w:eastAsia="ro-RO"/>
        </w:rPr>
        <w:tab/>
      </w:r>
      <w:r w:rsidRPr="00BE1ADB">
        <w:rPr>
          <w:rFonts w:ascii="Montserrat" w:hAnsi="Montserrat"/>
          <w:lang w:val="ro-RO" w:eastAsia="ro-RO"/>
        </w:rPr>
        <w:tab/>
        <w:t xml:space="preserve">      </w:t>
      </w:r>
      <w:r w:rsidRPr="00BE1AD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BE1ADB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E1ADB">
        <w:rPr>
          <w:rFonts w:ascii="Montserrat" w:hAnsi="Montserrat"/>
          <w:b/>
          <w:lang w:val="ro-RO" w:eastAsia="ro-RO"/>
        </w:rPr>
        <w:t xml:space="preserve">       </w:t>
      </w:r>
      <w:r w:rsidR="00407BA0" w:rsidRPr="00BE1ADB">
        <w:rPr>
          <w:rFonts w:ascii="Montserrat" w:hAnsi="Montserrat"/>
          <w:b/>
          <w:lang w:val="ro-RO" w:eastAsia="ro-RO"/>
        </w:rPr>
        <w:t xml:space="preserve"> </w:t>
      </w:r>
      <w:r w:rsidRPr="00BE1ADB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BE1ADB">
        <w:rPr>
          <w:rFonts w:ascii="Montserrat" w:hAnsi="Montserrat"/>
          <w:b/>
          <w:lang w:val="ro-RO" w:eastAsia="ro-RO"/>
        </w:rPr>
        <w:t xml:space="preserve">            </w:t>
      </w:r>
      <w:r w:rsidRPr="00BE1ADB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BE1ADB" w:rsidSect="00C42F25">
      <w:footerReference w:type="default" r:id="rId8"/>
      <w:headerReference w:type="first" r:id="rId9"/>
      <w:footerReference w:type="first" r:id="rId10"/>
      <w:pgSz w:w="11909" w:h="16834"/>
      <w:pgMar w:top="547" w:right="569" w:bottom="446" w:left="108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8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1"/>
  </w:num>
  <w:num w:numId="5">
    <w:abstractNumId w:val="14"/>
  </w:num>
  <w:num w:numId="6">
    <w:abstractNumId w:val="9"/>
  </w:num>
  <w:num w:numId="7">
    <w:abstractNumId w:val="17"/>
  </w:num>
  <w:num w:numId="8">
    <w:abstractNumId w:val="16"/>
  </w:num>
  <w:num w:numId="9">
    <w:abstractNumId w:val="20"/>
  </w:num>
  <w:num w:numId="10">
    <w:abstractNumId w:val="0"/>
  </w:num>
  <w:num w:numId="11">
    <w:abstractNumId w:val="3"/>
  </w:num>
  <w:num w:numId="12">
    <w:abstractNumId w:val="2"/>
  </w:num>
  <w:num w:numId="13">
    <w:abstractNumId w:val="18"/>
  </w:num>
  <w:num w:numId="14">
    <w:abstractNumId w:val="13"/>
  </w:num>
  <w:num w:numId="15">
    <w:abstractNumId w:val="19"/>
  </w:num>
  <w:num w:numId="16">
    <w:abstractNumId w:val="1"/>
  </w:num>
  <w:num w:numId="17">
    <w:abstractNumId w:val="4"/>
  </w:num>
  <w:num w:numId="18">
    <w:abstractNumId w:val="15"/>
  </w:num>
  <w:num w:numId="19">
    <w:abstractNumId w:val="7"/>
  </w:num>
  <w:num w:numId="20">
    <w:abstractNumId w:val="6"/>
  </w:num>
  <w:num w:numId="2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262AE"/>
    <w:rsid w:val="00B72BDA"/>
    <w:rsid w:val="00BC1422"/>
    <w:rsid w:val="00BD3F84"/>
    <w:rsid w:val="00BE1ADB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03FA3"/>
    <w:rsid w:val="00E121C7"/>
    <w:rsid w:val="00E17F0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242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24</cp:revision>
  <cp:lastPrinted>2021-02-25T09:33:00Z</cp:lastPrinted>
  <dcterms:created xsi:type="dcterms:W3CDTF">2021-03-31T17:01:00Z</dcterms:created>
  <dcterms:modified xsi:type="dcterms:W3CDTF">2021-10-01T06:54:00Z</dcterms:modified>
</cp:coreProperties>
</file>